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31323" w14:textId="77777777" w:rsidR="00BE6637" w:rsidRDefault="00556719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1" behindDoc="1" locked="0" layoutInCell="1" allowOverlap="1" wp14:anchorId="668AFD84" wp14:editId="4F304BC8">
            <wp:simplePos x="0" y="0"/>
            <wp:positionH relativeFrom="margin">
              <wp:align>right</wp:align>
            </wp:positionH>
            <wp:positionV relativeFrom="paragraph">
              <wp:posOffset>5233</wp:posOffset>
            </wp:positionV>
            <wp:extent cx="7565693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28c6ddb8af16fd810edeab7756dfce0d7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625" b="99018" l="1646" r="99241">
                                  <a14:foregroundMark x1="36203" y1="625" x2="56456" y2="893"/>
                                  <a14:foregroundMark x1="91139" y1="1161" x2="98101" y2="1429"/>
                                  <a14:foregroundMark x1="98354" y1="28125" x2="98734" y2="41339"/>
                                  <a14:foregroundMark x1="1772" y1="2143" x2="4557" y2="15982"/>
                                  <a14:foregroundMark x1="3291" y1="51696" x2="3418" y2="69554"/>
                                  <a14:foregroundMark x1="3797" y1="48125" x2="3797" y2="48125"/>
                                  <a14:foregroundMark x1="99367" y1="46696" x2="98861" y2="66429"/>
                                  <a14:foregroundMark x1="97595" y1="22143" x2="98734" y2="17143"/>
                                  <a14:foregroundMark x1="98734" y1="17143" x2="97595" y2="9554"/>
                                  <a14:foregroundMark x1="97468" y1="95714" x2="97595" y2="98661"/>
                                  <a14:foregroundMark x1="93671" y1="98661" x2="78608" y2="98661"/>
                                  <a14:foregroundMark x1="65823" y1="98661" x2="25316" y2="96964"/>
                                  <a14:foregroundMark x1="25316" y1="96964" x2="19620" y2="98036"/>
                                  <a14:foregroundMark x1="15570" y1="99018" x2="15570" y2="99018"/>
                                  <a14:foregroundMark x1="2152" y1="41339" x2="3797" y2="26518"/>
                                  <a14:foregroundMark x1="64810" y1="98393" x2="64810" y2="98393"/>
                                  <a14:foregroundMark x1="61646" y1="98482" x2="70886" y2="98214"/>
                                  <a14:foregroundMark x1="70886" y1="98214" x2="72911" y2="98214"/>
                                  <a14:foregroundMark x1="67089" y1="96607" x2="67089" y2="96607"/>
                                  <a14:foregroundMark x1="67089" y1="96875" x2="51013" y2="96964"/>
                                  <a14:foregroundMark x1="90253" y1="625" x2="90253" y2="625"/>
                                  <a14:backgroundMark x1="70759" y1="26071" x2="70759" y2="26071"/>
                                  <a14:backgroundMark x1="70380" y1="17500" x2="64177" y2="515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69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19E6A" w14:textId="5C4F86BD" w:rsidR="00556719" w:rsidRDefault="00356FAC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 w:rsidRPr="00593639">
        <w:rPr>
          <w:noProof/>
        </w:rPr>
        <w:drawing>
          <wp:anchor distT="0" distB="0" distL="114300" distR="114300" simplePos="0" relativeHeight="251673600" behindDoc="0" locked="0" layoutInCell="1" allowOverlap="1" wp14:anchorId="7E6B7A74" wp14:editId="5B3AC491">
            <wp:simplePos x="0" y="0"/>
            <wp:positionH relativeFrom="margin">
              <wp:posOffset>502920</wp:posOffset>
            </wp:positionH>
            <wp:positionV relativeFrom="page">
              <wp:posOffset>416891</wp:posOffset>
            </wp:positionV>
            <wp:extent cx="1205865" cy="12922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tip-Goda-edinstva-narodov-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1172" b="95913" l="18301" r="84314">
                                  <a14:foregroundMark x1="22222" y1="29973" x2="25708" y2="31335"/>
                                  <a14:foregroundMark x1="19826" y1="24796" x2="19826" y2="24796"/>
                                  <a14:foregroundMark x1="36383" y1="11172" x2="36383" y2="11172"/>
                                  <a14:foregroundMark x1="26797" y1="54496" x2="27233" y2="58856"/>
                                  <a14:foregroundMark x1="81917" y1="56403" x2="83007" y2="64305"/>
                                  <a14:foregroundMark x1="83007" y1="64305" x2="82571" y2="65940"/>
                                  <a14:foregroundMark x1="83660" y1="25068" x2="83660" y2="25068"/>
                                  <a14:foregroundMark x1="84096" y1="74387" x2="84096" y2="74387"/>
                                  <a14:foregroundMark x1="84314" y1="61035" x2="84314" y2="65668"/>
                                  <a14:foregroundMark x1="18954" y1="75204" x2="18954" y2="75204"/>
                                  <a14:foregroundMark x1="19608" y1="80109" x2="19608" y2="80109"/>
                                  <a14:foregroundMark x1="18954" y1="81744" x2="18954" y2="81744"/>
                                  <a14:foregroundMark x1="22222" y1="81471" x2="22222" y2="81471"/>
                                  <a14:foregroundMark x1="27015" y1="79837" x2="27015" y2="79837"/>
                                  <a14:foregroundMark x1="33987" y1="79837" x2="33987" y2="79837"/>
                                  <a14:foregroundMark x1="37037" y1="79837" x2="37037" y2="79837"/>
                                  <a14:foregroundMark x1="40959" y1="80109" x2="40959" y2="80109"/>
                                  <a14:foregroundMark x1="44880" y1="80654" x2="44880" y2="80654"/>
                                  <a14:foregroundMark x1="49455" y1="80654" x2="49455" y2="80654"/>
                                  <a14:foregroundMark x1="54031" y1="80109" x2="54031" y2="80109"/>
                                  <a14:foregroundMark x1="56863" y1="80109" x2="56863" y2="80109"/>
                                  <a14:foregroundMark x1="61438" y1="80109" x2="61438" y2="80109"/>
                                  <a14:foregroundMark x1="21133" y1="89101" x2="21133" y2="89101"/>
                                  <a14:foregroundMark x1="23312" y1="88828" x2="23312" y2="88828"/>
                                  <a14:foregroundMark x1="27451" y1="88283" x2="27451" y2="88283"/>
                                  <a14:foregroundMark x1="30501" y1="88283" x2="30501" y2="88283"/>
                                  <a14:foregroundMark x1="35948" y1="88283" x2="35948" y2="88283"/>
                                  <a14:foregroundMark x1="41394" y1="88283" x2="41394" y2="88283"/>
                                  <a14:foregroundMark x1="44227" y1="88556" x2="44227" y2="88556"/>
                                  <a14:foregroundMark x1="49455" y1="88011" x2="49455" y2="88011"/>
                                  <a14:foregroundMark x1="53159" y1="88011" x2="53159" y2="88011"/>
                                  <a14:foregroundMark x1="58170" y1="87466" x2="58170" y2="87466"/>
                                  <a14:foregroundMark x1="67756" y1="88283" x2="67756" y2="88283"/>
                                  <a14:foregroundMark x1="70370" y1="88283" x2="70370" y2="88283"/>
                                  <a14:foregroundMark x1="68627" y1="95913" x2="68627" y2="95913"/>
                                  <a14:foregroundMark x1="62745" y1="87466" x2="62745" y2="87466"/>
                                  <a14:foregroundMark x1="18301" y1="24796" x2="18301" y2="24796"/>
                                  <a14:foregroundMark x1="34641" y1="56948" x2="34641" y2="56948"/>
                                  <a14:foregroundMark x1="38998" y1="82289" x2="38998" y2="82289"/>
                                  <a14:foregroundMark x1="40741" y1="82016" x2="40741" y2="82016"/>
                                  <a14:foregroundMark x1="45316" y1="82289" x2="45316" y2="82289"/>
                                  <a14:foregroundMark x1="43137" y1="81471" x2="43137" y2="81471"/>
                                  <a14:foregroundMark x1="32680" y1="82016" x2="32680" y2="82016"/>
                                  <a14:foregroundMark x1="24619" y1="81744" x2="24619" y2="81744"/>
                                  <a14:foregroundMark x1="49237" y1="83106" x2="49237" y2="83106"/>
                                  <a14:foregroundMark x1="56863" y1="82561" x2="56863" y2="82561"/>
                                  <a14:foregroundMark x1="60784" y1="82561" x2="60784" y2="82561"/>
                                  <a14:foregroundMark x1="62092" y1="82834" x2="62092" y2="82834"/>
                                  <a14:backgroundMark x1="23747" y1="81471" x2="23747" y2="81471"/>
                                  <a14:backgroundMark x1="28105" y1="82016" x2="28105" y2="82016"/>
                                  <a14:backgroundMark x1="32244" y1="89101" x2="32244" y2="89101"/>
                                  <a14:backgroundMark x1="38126" y1="82016" x2="38126" y2="82016"/>
                                  <a14:backgroundMark x1="41612" y1="80381" x2="41612" y2="80381"/>
                                  <a14:backgroundMark x1="40523" y1="88556" x2="40523" y2="88556"/>
                                  <a14:backgroundMark x1="36383" y1="89101" x2="36383" y2="89101"/>
                                  <a14:backgroundMark x1="54902" y1="88556" x2="54902" y2="88556"/>
                                  <a14:backgroundMark x1="59041" y1="89101" x2="59041" y2="89101"/>
                                  <a14:backgroundMark x1="50763" y1="88011" x2="50763" y2="88011"/>
                                  <a14:backgroundMark x1="45098" y1="88011" x2="45098" y2="88011"/>
                                  <a14:backgroundMark x1="44880" y1="89918" x2="44880" y2="89918"/>
                                  <a14:backgroundMark x1="28540" y1="88283" x2="28540" y2="88283"/>
                                  <a14:backgroundMark x1="24401" y1="89101" x2="24401" y2="89101"/>
                                  <a14:backgroundMark x1="57952" y1="82834" x2="57952" y2="82834"/>
                                  <a14:backgroundMark x1="57952" y1="80926" x2="57952" y2="80926"/>
                                  <a14:backgroundMark x1="61874" y1="82016" x2="61874" y2="820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2" t="6855" r="13510"/>
                    <a:stretch/>
                  </pic:blipFill>
                  <pic:spPr bwMode="auto">
                    <a:xfrm>
                      <a:off x="0" y="0"/>
                      <a:ext cx="1205865" cy="1292225"/>
                    </a:xfrm>
                    <a:prstGeom prst="rect">
                      <a:avLst/>
                    </a:prstGeom>
                    <a:solidFill>
                      <a:schemeClr val="bg1">
                        <a:alpha val="22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80D49E0" wp14:editId="0B78446C">
            <wp:simplePos x="0" y="0"/>
            <wp:positionH relativeFrom="column">
              <wp:posOffset>5557629</wp:posOffset>
            </wp:positionH>
            <wp:positionV relativeFrom="paragraph">
              <wp:posOffset>88900</wp:posOffset>
            </wp:positionV>
            <wp:extent cx="1717675" cy="1596390"/>
            <wp:effectExtent l="0" t="0" r="0" b="0"/>
            <wp:wrapNone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596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E6637">
        <w:rPr>
          <w:rFonts w:eastAsia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0286" behindDoc="1" locked="0" layoutInCell="1" allowOverlap="1" wp14:anchorId="7267EB71" wp14:editId="04D2275C">
            <wp:simplePos x="0" y="0"/>
            <wp:positionH relativeFrom="margin">
              <wp:posOffset>63062</wp:posOffset>
            </wp:positionH>
            <wp:positionV relativeFrom="paragraph">
              <wp:posOffset>17561</wp:posOffset>
            </wp:positionV>
            <wp:extent cx="15316200" cy="102108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F881B" w14:textId="6E7A139E" w:rsidR="00556719" w:rsidRPr="00B44A18" w:rsidRDefault="00556719" w:rsidP="00556719">
      <w:pPr>
        <w:ind w:firstLine="0"/>
        <w:jc w:val="center"/>
        <w:rPr>
          <w:rFonts w:eastAsia="Times New Roman" w:cs="Times New Roman"/>
          <w:b/>
          <w:sz w:val="36"/>
          <w:szCs w:val="26"/>
        </w:rPr>
      </w:pPr>
    </w:p>
    <w:p w14:paraId="04D32FD5" w14:textId="2678466C" w:rsidR="00FD359A" w:rsidRDefault="00556719" w:rsidP="00556719">
      <w:pPr>
        <w:ind w:firstLine="0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>смоленское областное государственное бюджетное</w:t>
      </w:r>
      <w:r>
        <w:rPr>
          <w:rFonts w:eastAsia="Times New Roman" w:cs="Times New Roman"/>
          <w:b/>
          <w:sz w:val="26"/>
          <w:szCs w:val="26"/>
        </w:rPr>
        <w:br/>
        <w:t xml:space="preserve"> учреждение дополнительного образования</w:t>
      </w:r>
      <w:r>
        <w:rPr>
          <w:rFonts w:eastAsia="Times New Roman" w:cs="Times New Roman"/>
          <w:b/>
          <w:sz w:val="26"/>
          <w:szCs w:val="26"/>
        </w:rPr>
        <w:br/>
        <w:t>«Станция юных натуралистов»</w:t>
      </w:r>
    </w:p>
    <w:p w14:paraId="5AFD63C6" w14:textId="439793BA" w:rsidR="00B44A18" w:rsidRDefault="00B44A18" w:rsidP="00556719">
      <w:pPr>
        <w:ind w:firstLine="0"/>
        <w:jc w:val="center"/>
      </w:pPr>
    </w:p>
    <w:p w14:paraId="2D60D554" w14:textId="0580F171" w:rsidR="00B44A18" w:rsidRDefault="00B44A18" w:rsidP="00556719">
      <w:pPr>
        <w:ind w:firstLine="0"/>
        <w:jc w:val="center"/>
      </w:pPr>
    </w:p>
    <w:p w14:paraId="4268CB6E" w14:textId="40149AF8" w:rsidR="00B44A18" w:rsidRPr="00071A9A" w:rsidRDefault="00B44A18" w:rsidP="00556719">
      <w:pPr>
        <w:ind w:firstLine="0"/>
        <w:jc w:val="center"/>
        <w:rPr>
          <w:sz w:val="22"/>
        </w:rPr>
      </w:pPr>
    </w:p>
    <w:p w14:paraId="429F088B" w14:textId="594DBDA6" w:rsidR="00B44A18" w:rsidRDefault="00B44A18" w:rsidP="00556719">
      <w:pPr>
        <w:ind w:firstLine="0"/>
        <w:jc w:val="center"/>
        <w:rPr>
          <w:b/>
          <w:color w:val="1F3864" w:themeColor="accent1" w:themeShade="80"/>
          <w:spacing w:val="100"/>
          <w:sz w:val="96"/>
        </w:rPr>
      </w:pPr>
      <w:r w:rsidRPr="00B44A18">
        <w:rPr>
          <w:b/>
          <w:color w:val="1F3864" w:themeColor="accent1" w:themeShade="80"/>
          <w:spacing w:val="100"/>
          <w:sz w:val="96"/>
        </w:rPr>
        <w:t>СЕРТИФИКАТ</w:t>
      </w:r>
    </w:p>
    <w:p w14:paraId="2E8BF578" w14:textId="0606D751" w:rsidR="00071A9A" w:rsidRDefault="00071A9A" w:rsidP="00071A9A">
      <w:pPr>
        <w:spacing w:before="240"/>
        <w:ind w:firstLine="0"/>
        <w:jc w:val="center"/>
        <w:rPr>
          <w:b/>
          <w:color w:val="1F3864" w:themeColor="accent1" w:themeShade="80"/>
          <w:spacing w:val="100"/>
          <w:sz w:val="40"/>
        </w:rPr>
      </w:pPr>
      <w:r w:rsidRPr="00071A9A">
        <w:rPr>
          <w:b/>
          <w:color w:val="1F3864" w:themeColor="accent1" w:themeShade="80"/>
          <w:spacing w:val="100"/>
          <w:sz w:val="40"/>
        </w:rPr>
        <w:t>ВЫДАН</w:t>
      </w:r>
    </w:p>
    <w:p w14:paraId="37CA210E" w14:textId="12E4318D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602458BE" w14:textId="51AB4537" w:rsidR="00071A9A" w:rsidRDefault="00071A9A" w:rsidP="00071A9A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_____________________________________</w:t>
      </w:r>
    </w:p>
    <w:p w14:paraId="322A31EF" w14:textId="4C7ECD6E" w:rsidR="00071A9A" w:rsidRDefault="00071A9A" w:rsidP="00071A9A">
      <w:pPr>
        <w:jc w:val="center"/>
      </w:pPr>
      <w:r>
        <w:rPr>
          <w:rFonts w:cs="Times New Roman"/>
          <w:b/>
          <w:sz w:val="44"/>
          <w:szCs w:val="44"/>
        </w:rPr>
        <w:t>_____________________________________</w:t>
      </w:r>
    </w:p>
    <w:p w14:paraId="58A0CDC6" w14:textId="593184A8" w:rsidR="00071A9A" w:rsidRDefault="00071A9A" w:rsidP="00071A9A">
      <w:pPr>
        <w:jc w:val="center"/>
      </w:pPr>
    </w:p>
    <w:p w14:paraId="71C210EB" w14:textId="3D22385C" w:rsidR="00071A9A" w:rsidRDefault="00071A9A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</w:p>
    <w:p w14:paraId="26DD93BE" w14:textId="310C49FC" w:rsidR="00071A9A" w:rsidRDefault="00071A9A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за участие</w:t>
      </w:r>
    </w:p>
    <w:p w14:paraId="18831E84" w14:textId="01E70B79" w:rsidR="00071A9A" w:rsidRPr="00071A9A" w:rsidRDefault="00071A9A" w:rsidP="00071A9A">
      <w:pPr>
        <w:spacing w:line="240" w:lineRule="auto"/>
        <w:ind w:firstLine="0"/>
        <w:jc w:val="center"/>
        <w:rPr>
          <w:rFonts w:cs="Times New Roman"/>
          <w:b/>
          <w:sz w:val="16"/>
          <w:szCs w:val="44"/>
        </w:rPr>
      </w:pPr>
    </w:p>
    <w:p w14:paraId="6A04F6A3" w14:textId="29847557" w:rsidR="00071A9A" w:rsidRPr="00F921C0" w:rsidRDefault="00071A9A" w:rsidP="00071A9A">
      <w:pPr>
        <w:ind w:left="283" w:right="-40" w:firstLine="1"/>
        <w:jc w:val="center"/>
        <w:rPr>
          <w:rFonts w:eastAsia="Times New Roman" w:cs="Times New Roman"/>
          <w:sz w:val="40"/>
          <w:szCs w:val="40"/>
        </w:rPr>
      </w:pPr>
      <w:r w:rsidRPr="00F921C0">
        <w:rPr>
          <w:rFonts w:cs="Times New Roman"/>
          <w:sz w:val="40"/>
          <w:szCs w:val="40"/>
        </w:rPr>
        <w:t>в региональной</w:t>
      </w:r>
      <w:r w:rsidR="00AE7A49" w:rsidRPr="00F921C0">
        <w:rPr>
          <w:rFonts w:cs="Times New Roman"/>
          <w:sz w:val="40"/>
          <w:szCs w:val="40"/>
        </w:rPr>
        <w:t xml:space="preserve"> патриотической</w:t>
      </w:r>
      <w:r w:rsidRPr="00F921C0">
        <w:rPr>
          <w:rFonts w:cs="Times New Roman"/>
          <w:sz w:val="40"/>
          <w:szCs w:val="40"/>
        </w:rPr>
        <w:t xml:space="preserve"> акции</w:t>
      </w:r>
      <w:r w:rsidRPr="00F921C0">
        <w:rPr>
          <w:rFonts w:cs="Times New Roman"/>
          <w:b/>
          <w:sz w:val="40"/>
          <w:szCs w:val="40"/>
        </w:rPr>
        <w:t xml:space="preserve"> </w:t>
      </w:r>
      <w:r w:rsidRPr="00F921C0">
        <w:rPr>
          <w:rFonts w:cs="Times New Roman"/>
          <w:b/>
          <w:sz w:val="40"/>
          <w:szCs w:val="40"/>
        </w:rPr>
        <w:br/>
      </w:r>
      <w:r w:rsidR="00356FAC" w:rsidRPr="00F921C0">
        <w:rPr>
          <w:rFonts w:cs="Times New Roman"/>
          <w:b/>
          <w:sz w:val="40"/>
          <w:szCs w:val="40"/>
        </w:rPr>
        <w:t>«Горжусь Россией!», посвященн</w:t>
      </w:r>
      <w:r w:rsidR="00F921C0">
        <w:rPr>
          <w:rFonts w:cs="Times New Roman"/>
          <w:b/>
          <w:sz w:val="40"/>
          <w:szCs w:val="40"/>
        </w:rPr>
        <w:t>ой</w:t>
      </w:r>
      <w:r w:rsidR="00356FAC" w:rsidRPr="00F921C0">
        <w:rPr>
          <w:rFonts w:cs="Times New Roman"/>
          <w:b/>
          <w:sz w:val="40"/>
          <w:szCs w:val="40"/>
        </w:rPr>
        <w:t xml:space="preserve"> Дню России </w:t>
      </w:r>
      <w:r w:rsidR="00F921C0">
        <w:rPr>
          <w:rFonts w:cs="Times New Roman"/>
          <w:b/>
          <w:sz w:val="40"/>
          <w:szCs w:val="40"/>
        </w:rPr>
        <w:br/>
      </w:r>
      <w:r w:rsidR="00356FAC" w:rsidRPr="00F921C0">
        <w:rPr>
          <w:rFonts w:cs="Times New Roman"/>
          <w:b/>
          <w:sz w:val="40"/>
          <w:szCs w:val="40"/>
        </w:rPr>
        <w:t>и Году единства народов России</w:t>
      </w:r>
    </w:p>
    <w:p w14:paraId="3FDFDED0" w14:textId="77777777" w:rsidR="00071A9A" w:rsidRPr="00F921C0" w:rsidRDefault="00071A9A" w:rsidP="00071A9A">
      <w:pPr>
        <w:rPr>
          <w:rFonts w:eastAsia="Times New Roman" w:cs="Times New Roman"/>
          <w:color w:val="000000" w:themeColor="text1"/>
          <w:sz w:val="20"/>
          <w:szCs w:val="28"/>
        </w:rPr>
      </w:pPr>
      <w:bookmarkStart w:id="0" w:name="_GoBack"/>
      <w:bookmarkEnd w:id="0"/>
    </w:p>
    <w:p w14:paraId="23E80AD9" w14:textId="487F0DAC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</w:p>
    <w:p w14:paraId="27B29703" w14:textId="292B7DE7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</w:p>
    <w:p w14:paraId="11605C6B" w14:textId="0489D8E5" w:rsidR="00071A9A" w:rsidRDefault="00356FAC" w:rsidP="00071A9A">
      <w:pPr>
        <w:rPr>
          <w:rFonts w:eastAsia="Times New Roman" w:cs="Times New Roman"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A73FF6B" wp14:editId="67D41D8F">
            <wp:simplePos x="0" y="0"/>
            <wp:positionH relativeFrom="column">
              <wp:posOffset>3198495</wp:posOffset>
            </wp:positionH>
            <wp:positionV relativeFrom="paragraph">
              <wp:posOffset>37786</wp:posOffset>
            </wp:positionV>
            <wp:extent cx="1741805" cy="15474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w_trans (1)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DFB6" w14:textId="10465E7D" w:rsidR="00071A9A" w:rsidRDefault="00071A9A" w:rsidP="00071A9A">
      <w:pPr>
        <w:rPr>
          <w:rFonts w:eastAsia="Times New Roman" w:cs="Times New Roman"/>
          <w:color w:val="000000" w:themeColor="text1"/>
          <w:szCs w:val="28"/>
        </w:rPr>
      </w:pPr>
    </w:p>
    <w:p w14:paraId="54A3C972" w14:textId="779D232C" w:rsidR="00071A9A" w:rsidRPr="00071A9A" w:rsidRDefault="00356FAC" w:rsidP="00BE6637">
      <w:pPr>
        <w:ind w:firstLine="0"/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71552" behindDoc="1" locked="0" layoutInCell="1" allowOverlap="1" wp14:anchorId="76ADF29D" wp14:editId="361F61B5">
            <wp:simplePos x="0" y="0"/>
            <wp:positionH relativeFrom="margin">
              <wp:posOffset>4776536</wp:posOffset>
            </wp:positionH>
            <wp:positionV relativeFrom="paragraph">
              <wp:posOffset>43560</wp:posOffset>
            </wp:positionV>
            <wp:extent cx="628015" cy="64008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color w:val="1F3864" w:themeColor="accent1" w:themeShade="80"/>
          <w:spacing w:val="100"/>
          <w:sz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3502B5" wp14:editId="38C3B36F">
                <wp:simplePos x="0" y="0"/>
                <wp:positionH relativeFrom="column">
                  <wp:posOffset>5188585</wp:posOffset>
                </wp:positionH>
                <wp:positionV relativeFrom="paragraph">
                  <wp:posOffset>219265</wp:posOffset>
                </wp:positionV>
                <wp:extent cx="914400" cy="34417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8DD4C" w14:textId="1B5A255C" w:rsidR="00356FAC" w:rsidRDefault="00356FAC" w:rsidP="00356FAC">
                            <w:pPr>
                              <w:ind w:firstLine="0"/>
                            </w:pPr>
                            <w:proofErr w:type="spellStart"/>
                            <w:r>
                              <w:t>Коренькова</w:t>
                            </w:r>
                            <w:proofErr w:type="spellEnd"/>
                            <w:r>
                              <w:t xml:space="preserve"> Н.В.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502B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408.55pt;margin-top:17.25pt;width:1in;height:27.1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" filled="f" stroked="f" strokeweight=".5pt">
                <v:textbox>
                  <w:txbxContent>
                    <w:p w14:paraId="5C78DD4C" w14:textId="1B5A255C" w:rsidR="00356FAC" w:rsidRDefault="00356FAC" w:rsidP="00356FAC">
                      <w:pPr>
                        <w:ind w:firstLine="0"/>
                      </w:pPr>
                      <w:proofErr w:type="spellStart"/>
                      <w:r>
                        <w:t>Коренькова</w:t>
                      </w:r>
                      <w:proofErr w:type="spellEnd"/>
                      <w:r>
                        <w:t xml:space="preserve"> Н.В.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1F3864" w:themeColor="accent1" w:themeShade="80"/>
          <w:spacing w:val="100"/>
          <w:sz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B1F285" wp14:editId="071FCB3B">
                <wp:simplePos x="0" y="0"/>
                <wp:positionH relativeFrom="column">
                  <wp:posOffset>779664</wp:posOffset>
                </wp:positionH>
                <wp:positionV relativeFrom="paragraph">
                  <wp:posOffset>10671</wp:posOffset>
                </wp:positionV>
                <wp:extent cx="2617076" cy="9144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07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CE7BF" w14:textId="7FBB12CC" w:rsidR="00356FAC" w:rsidRDefault="00356FAC" w:rsidP="00356FAC">
                            <w:pPr>
                              <w:ind w:firstLine="0"/>
                            </w:pPr>
                            <w:r>
                              <w:t xml:space="preserve">Директор </w:t>
                            </w:r>
                            <w:r>
                              <w:br/>
                              <w:t>СОГБУ ДО «Станция юннатов»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1F285" id="Надпись 3" o:spid="_x0000_s1027" type="#_x0000_t202" style="position:absolute;left:0;text-align:left;margin-left:61.4pt;margin-top:.85pt;width:206.05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" filled="f" stroked="f" strokeweight=".5pt">
                <v:textbox>
                  <w:txbxContent>
                    <w:p w14:paraId="323CE7BF" w14:textId="7FBB12CC" w:rsidR="00356FAC" w:rsidRDefault="00356FAC" w:rsidP="00356FAC">
                      <w:pPr>
                        <w:ind w:firstLine="0"/>
                      </w:pPr>
                      <w:r>
                        <w:t xml:space="preserve">Директор </w:t>
                      </w:r>
                      <w:r>
                        <w:br/>
                        <w:t>СОГБУ ДО «Станция юннатов»</w:t>
                      </w:r>
                    </w:p>
                  </w:txbxContent>
                </v:textbox>
              </v:shape>
            </w:pict>
          </mc:Fallback>
        </mc:AlternateContent>
      </w:r>
      <w:r w:rsidR="00071A9A">
        <w:rPr>
          <w:rFonts w:eastAsia="Times New Roman" w:cs="Times New Roman"/>
          <w:color w:val="000000" w:themeColor="text1"/>
          <w:sz w:val="32"/>
          <w:szCs w:val="28"/>
        </w:rPr>
        <w:t xml:space="preserve">         </w:t>
      </w:r>
    </w:p>
    <w:p w14:paraId="18E3D86E" w14:textId="39F5605C" w:rsidR="00071A9A" w:rsidRPr="00C67CF7" w:rsidRDefault="00071A9A" w:rsidP="00071A9A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</w:p>
    <w:p w14:paraId="2649B0EC" w14:textId="454B1418" w:rsidR="00071A9A" w:rsidRDefault="00071A9A" w:rsidP="00071A9A">
      <w:pPr>
        <w:spacing w:line="240" w:lineRule="auto"/>
        <w:rPr>
          <w:rFonts w:cs="Times New Roman"/>
          <w:sz w:val="32"/>
          <w:szCs w:val="32"/>
        </w:rPr>
      </w:pPr>
    </w:p>
    <w:p w14:paraId="4D0B9ABF" w14:textId="6C3CBA17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134C970A" w14:textId="2B31B6DF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691AFACE" w14:textId="0B23EAD8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6F4F528D" w14:textId="554B2A05" w:rsid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40"/>
        </w:rPr>
      </w:pPr>
    </w:p>
    <w:p w14:paraId="26B3EEF4" w14:textId="5FE2DCA8" w:rsidR="00071A9A" w:rsidRPr="00071A9A" w:rsidRDefault="00071A9A" w:rsidP="00556719">
      <w:pPr>
        <w:ind w:firstLine="0"/>
        <w:jc w:val="center"/>
        <w:rPr>
          <w:b/>
          <w:color w:val="1F3864" w:themeColor="accent1" w:themeShade="80"/>
          <w:spacing w:val="100"/>
          <w:sz w:val="12"/>
        </w:rPr>
      </w:pPr>
    </w:p>
    <w:p w14:paraId="1D3806F4" w14:textId="5BDBBAF5" w:rsidR="00071A9A" w:rsidRPr="00071A9A" w:rsidRDefault="00071A9A" w:rsidP="00556719">
      <w:pPr>
        <w:ind w:firstLine="0"/>
        <w:jc w:val="center"/>
        <w:rPr>
          <w:b/>
          <w:color w:val="1F3864" w:themeColor="accent1" w:themeShade="80"/>
          <w:szCs w:val="28"/>
        </w:rPr>
      </w:pPr>
      <w:r w:rsidRPr="00071A9A">
        <w:rPr>
          <w:b/>
          <w:color w:val="1F3864" w:themeColor="accent1" w:themeShade="80"/>
          <w:szCs w:val="28"/>
        </w:rPr>
        <w:t>Смоленск 202</w:t>
      </w:r>
      <w:r w:rsidR="00356FAC">
        <w:rPr>
          <w:b/>
          <w:color w:val="1F3864" w:themeColor="accent1" w:themeShade="80"/>
          <w:szCs w:val="28"/>
        </w:rPr>
        <w:t>6</w:t>
      </w:r>
      <w:r w:rsidRPr="00071A9A">
        <w:rPr>
          <w:b/>
          <w:color w:val="1F3864" w:themeColor="accent1" w:themeShade="80"/>
          <w:szCs w:val="28"/>
        </w:rPr>
        <w:t xml:space="preserve"> г.</w:t>
      </w:r>
    </w:p>
    <w:sectPr w:rsidR="00071A9A" w:rsidRPr="00071A9A" w:rsidSect="000B604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11C"/>
    <w:rsid w:val="00071A9A"/>
    <w:rsid w:val="000B604F"/>
    <w:rsid w:val="00153394"/>
    <w:rsid w:val="00271693"/>
    <w:rsid w:val="002C5858"/>
    <w:rsid w:val="002F0805"/>
    <w:rsid w:val="00356FAC"/>
    <w:rsid w:val="003B3C4A"/>
    <w:rsid w:val="00556719"/>
    <w:rsid w:val="00AE7A49"/>
    <w:rsid w:val="00B44A18"/>
    <w:rsid w:val="00BE6637"/>
    <w:rsid w:val="00DE611C"/>
    <w:rsid w:val="00F921C0"/>
    <w:rsid w:val="00FD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85A4E"/>
  <w15:chartTrackingRefBased/>
  <w15:docId w15:val="{23E1D932-8B6E-45EC-A4FB-D5E86D9C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Алтайская ЕС</dc:creator>
  <cp:keywords/>
  <dc:description/>
  <cp:lastModifiedBy>GL_07_11_2025</cp:lastModifiedBy>
  <cp:revision>7</cp:revision>
  <dcterms:created xsi:type="dcterms:W3CDTF">2025-01-31T12:14:00Z</dcterms:created>
  <dcterms:modified xsi:type="dcterms:W3CDTF">2026-06-18T05:57:00Z</dcterms:modified>
</cp:coreProperties>
</file>