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8A" w:rsidRDefault="0016188A" w:rsidP="0016188A">
      <w:pPr>
        <w:jc w:val="center"/>
        <w:rPr>
          <w:b/>
          <w:sz w:val="28"/>
          <w:szCs w:val="28"/>
        </w:rPr>
      </w:pPr>
      <w:r w:rsidRPr="0016188A">
        <w:rPr>
          <w:b/>
          <w:sz w:val="28"/>
          <w:szCs w:val="28"/>
        </w:rPr>
        <w:t xml:space="preserve">Рекомендации по реализации информационной кампании </w:t>
      </w:r>
    </w:p>
    <w:p w:rsidR="0016188A" w:rsidRPr="0016188A" w:rsidRDefault="0016188A" w:rsidP="0016188A">
      <w:pPr>
        <w:jc w:val="center"/>
        <w:rPr>
          <w:b/>
          <w:sz w:val="28"/>
          <w:szCs w:val="28"/>
        </w:rPr>
      </w:pPr>
      <w:r w:rsidRPr="0016188A">
        <w:rPr>
          <w:b/>
          <w:sz w:val="28"/>
          <w:szCs w:val="28"/>
        </w:rPr>
        <w:t>Всероссийского конкурса «Большая перемена» в 2024 году</w:t>
      </w:r>
    </w:p>
    <w:p w:rsidR="0016188A" w:rsidRDefault="0016188A" w:rsidP="0016188A">
      <w:pPr>
        <w:jc w:val="both"/>
        <w:rPr>
          <w:sz w:val="28"/>
          <w:szCs w:val="28"/>
        </w:rPr>
      </w:pP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1. Текстовые материалы по реализации информационной кампании включают: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общий пресс-релиз для публикации на информационных ресурсах (сайтах) организаций и в СМИ;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общий текст поста для публикации в социальных сетях;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текст о призовом фонде Всероссийского конкурса «Большая перемена» для телеграмм-каналов;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пресс-релиз о Всероссийском конкурсе «Большая перемена» для учеников 1-4 классов;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пресс-релиз о Всероссийском конкурсе «Большая перемена» для учеников 5-7 классов;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пресс-релиз о Всероссийском конкурсе «Большая перемена» для учеников 8-10 классов;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пресс-релиз о Всероссийском конкурсе «Большая перемена» для студентов среднего профессионального образования. </w:t>
      </w:r>
    </w:p>
    <w:p w:rsidR="0016188A" w:rsidRPr="004D12FF" w:rsidRDefault="0016188A" w:rsidP="0016188A">
      <w:pPr>
        <w:ind w:firstLine="709"/>
        <w:jc w:val="both"/>
        <w:rPr>
          <w:color w:val="1A1A1A"/>
          <w:sz w:val="28"/>
          <w:szCs w:val="28"/>
        </w:rPr>
      </w:pPr>
      <w:r w:rsidRPr="0016188A">
        <w:rPr>
          <w:b/>
          <w:sz w:val="28"/>
          <w:szCs w:val="28"/>
        </w:rPr>
        <w:t>ВАЖНАЯ ИНФОРМАЦИЯ:</w:t>
      </w:r>
      <w:r w:rsidRPr="0016188A">
        <w:rPr>
          <w:sz w:val="28"/>
          <w:szCs w:val="28"/>
        </w:rPr>
        <w:t xml:space="preserve"> при публикации текстовых материалов необходимо использовать ссылку на регистрацию с уникальной UTM-меткой региона</w:t>
      </w:r>
      <w:r>
        <w:rPr>
          <w:sz w:val="28"/>
          <w:szCs w:val="28"/>
        </w:rPr>
        <w:t xml:space="preserve">: </w:t>
      </w:r>
      <w:hyperlink r:id="rId6" w:history="1">
        <w:r w:rsidRPr="004D12FF">
          <w:rPr>
            <w:rStyle w:val="a6"/>
            <w:sz w:val="28"/>
            <w:szCs w:val="28"/>
          </w:rPr>
          <w:t>https://bolshayaperemena.online/?utm_source=region&amp;utm_medium=smolenskaya</w:t>
        </w:r>
      </w:hyperlink>
    </w:p>
    <w:p w:rsidR="0016188A" w:rsidRPr="0016188A" w:rsidRDefault="0016188A" w:rsidP="0016188A">
      <w:pPr>
        <w:ind w:firstLine="709"/>
        <w:jc w:val="both"/>
        <w:rPr>
          <w:b/>
          <w:sz w:val="28"/>
          <w:szCs w:val="28"/>
        </w:rPr>
      </w:pPr>
      <w:r w:rsidRPr="0016188A">
        <w:rPr>
          <w:b/>
          <w:sz w:val="28"/>
          <w:szCs w:val="28"/>
        </w:rPr>
        <w:t>Материалы доступны по ссылке:</w:t>
      </w:r>
      <w:r w:rsidRPr="0016188A">
        <w:rPr>
          <w:b/>
          <w:sz w:val="28"/>
          <w:szCs w:val="28"/>
          <w:lang w:val="en-US"/>
        </w:rPr>
        <w:t>disk</w:t>
      </w:r>
      <w:r w:rsidRPr="0016188A">
        <w:rPr>
          <w:b/>
          <w:sz w:val="28"/>
          <w:szCs w:val="28"/>
        </w:rPr>
        <w:t>.</w:t>
      </w:r>
      <w:r w:rsidRPr="0016188A">
        <w:rPr>
          <w:b/>
          <w:sz w:val="28"/>
          <w:szCs w:val="28"/>
          <w:lang w:val="en-US"/>
        </w:rPr>
        <w:t>yandex</w:t>
      </w:r>
      <w:r w:rsidRPr="0016188A">
        <w:rPr>
          <w:b/>
          <w:sz w:val="28"/>
          <w:szCs w:val="28"/>
        </w:rPr>
        <w:t>.</w:t>
      </w:r>
      <w:r w:rsidRPr="0016188A">
        <w:rPr>
          <w:b/>
          <w:sz w:val="28"/>
          <w:szCs w:val="28"/>
          <w:lang w:val="en-US"/>
        </w:rPr>
        <w:t>ru</w:t>
      </w:r>
      <w:r w:rsidRPr="0016188A">
        <w:rPr>
          <w:b/>
          <w:sz w:val="28"/>
          <w:szCs w:val="28"/>
        </w:rPr>
        <w:t>/</w:t>
      </w:r>
      <w:r w:rsidRPr="0016188A">
        <w:rPr>
          <w:b/>
          <w:sz w:val="28"/>
          <w:szCs w:val="28"/>
          <w:lang w:val="en-US"/>
        </w:rPr>
        <w:t>d</w:t>
      </w:r>
      <w:r w:rsidRPr="0016188A">
        <w:rPr>
          <w:b/>
          <w:sz w:val="28"/>
          <w:szCs w:val="28"/>
        </w:rPr>
        <w:t>/</w:t>
      </w:r>
      <w:r w:rsidRPr="0016188A">
        <w:rPr>
          <w:b/>
          <w:sz w:val="28"/>
          <w:szCs w:val="28"/>
          <w:lang w:val="en-US"/>
        </w:rPr>
        <w:t>eZ</w:t>
      </w:r>
      <w:r w:rsidRPr="0016188A">
        <w:rPr>
          <w:b/>
          <w:sz w:val="28"/>
          <w:szCs w:val="28"/>
        </w:rPr>
        <w:t>6</w:t>
      </w:r>
      <w:r w:rsidRPr="0016188A">
        <w:rPr>
          <w:b/>
          <w:sz w:val="28"/>
          <w:szCs w:val="28"/>
          <w:lang w:val="en-US"/>
        </w:rPr>
        <w:t>BrNUpeorx</w:t>
      </w:r>
      <w:r w:rsidRPr="0016188A">
        <w:rPr>
          <w:b/>
          <w:sz w:val="28"/>
          <w:szCs w:val="28"/>
        </w:rPr>
        <w:t>4</w:t>
      </w:r>
      <w:r w:rsidRPr="0016188A">
        <w:rPr>
          <w:b/>
          <w:sz w:val="28"/>
          <w:szCs w:val="28"/>
          <w:lang w:val="en-US"/>
        </w:rPr>
        <w:t>w</w:t>
      </w:r>
    </w:p>
    <w:p w:rsidR="0016188A" w:rsidRPr="0016188A" w:rsidRDefault="0016188A" w:rsidP="0016188A">
      <w:pPr>
        <w:ind w:firstLine="709"/>
        <w:jc w:val="both"/>
        <w:rPr>
          <w:sz w:val="28"/>
          <w:szCs w:val="28"/>
        </w:rPr>
      </w:pP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2. Визуальные материалы включают: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афиши А3 и А4 для размещения на информационных стендах в образовательных организациях общего и дополнительного образования, а также образовательных организациях среднего профессионального образования;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>– визуальные материалы для</w:t>
      </w:r>
      <w:bookmarkStart w:id="0" w:name="_GoBack"/>
      <w:bookmarkEnd w:id="0"/>
      <w:r w:rsidRPr="0016188A">
        <w:rPr>
          <w:sz w:val="28"/>
          <w:szCs w:val="28"/>
        </w:rPr>
        <w:t xml:space="preserve"> публикации на информационных ресурсах образовательных организаций, министерств и ведомств, средств массовой информации (сайтах);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визуальные материалы для публикации в социальных сетях образовательных организаций, министерств и ведомств, средств массовой информации; </w:t>
      </w:r>
    </w:p>
    <w:p w:rsidR="0016188A" w:rsidRDefault="0016188A" w:rsidP="0016188A">
      <w:pPr>
        <w:ind w:firstLine="709"/>
        <w:jc w:val="both"/>
        <w:rPr>
          <w:sz w:val="28"/>
          <w:szCs w:val="28"/>
        </w:rPr>
      </w:pPr>
      <w:r w:rsidRPr="0016188A">
        <w:rPr>
          <w:sz w:val="28"/>
          <w:szCs w:val="28"/>
        </w:rPr>
        <w:t xml:space="preserve">– макеты наружной рекламы для размещения на носителях. </w:t>
      </w:r>
    </w:p>
    <w:p w:rsidR="00B458E3" w:rsidRPr="0016188A" w:rsidRDefault="0016188A" w:rsidP="0016188A">
      <w:pPr>
        <w:ind w:firstLine="709"/>
        <w:jc w:val="both"/>
        <w:rPr>
          <w:b/>
          <w:sz w:val="28"/>
          <w:szCs w:val="28"/>
        </w:rPr>
      </w:pPr>
      <w:r w:rsidRPr="0016188A">
        <w:rPr>
          <w:b/>
          <w:sz w:val="28"/>
          <w:szCs w:val="28"/>
        </w:rPr>
        <w:t>Материалы доступны по ссылке: disk.yandex.ru/d/eZ6BrNUpeorx4w</w:t>
      </w:r>
    </w:p>
    <w:sectPr w:rsidR="00B458E3" w:rsidRPr="0016188A" w:rsidSect="0016188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D5" w:rsidRDefault="007149D5">
      <w:r>
        <w:separator/>
      </w:r>
    </w:p>
  </w:endnote>
  <w:endnote w:type="continuationSeparator" w:id="0">
    <w:p w:rsidR="007149D5" w:rsidRDefault="007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D5" w:rsidRDefault="007149D5">
      <w:r>
        <w:separator/>
      </w:r>
    </w:p>
  </w:footnote>
  <w:footnote w:type="continuationSeparator" w:id="0">
    <w:p w:rsidR="007149D5" w:rsidRDefault="007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8B" w:rsidRDefault="00C74851" w:rsidP="00254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E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18B" w:rsidRDefault="007149D5" w:rsidP="002546C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8B" w:rsidRDefault="00C74851" w:rsidP="00254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E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88A">
      <w:rPr>
        <w:rStyle w:val="a5"/>
        <w:noProof/>
      </w:rPr>
      <w:t>2</w:t>
    </w:r>
    <w:r>
      <w:rPr>
        <w:rStyle w:val="a5"/>
      </w:rPr>
      <w:fldChar w:fldCharType="end"/>
    </w:r>
  </w:p>
  <w:p w:rsidR="00A2118B" w:rsidRDefault="007149D5" w:rsidP="002546C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CE"/>
    <w:rsid w:val="00017B8F"/>
    <w:rsid w:val="00061B31"/>
    <w:rsid w:val="00067BAC"/>
    <w:rsid w:val="000C17C4"/>
    <w:rsid w:val="0016188A"/>
    <w:rsid w:val="0018414B"/>
    <w:rsid w:val="001E6B5A"/>
    <w:rsid w:val="00282DDC"/>
    <w:rsid w:val="002C28ED"/>
    <w:rsid w:val="003137F1"/>
    <w:rsid w:val="003508FC"/>
    <w:rsid w:val="003C3A55"/>
    <w:rsid w:val="0041608E"/>
    <w:rsid w:val="0042652E"/>
    <w:rsid w:val="004F3715"/>
    <w:rsid w:val="0050083D"/>
    <w:rsid w:val="00576664"/>
    <w:rsid w:val="005E5F2F"/>
    <w:rsid w:val="00677F8D"/>
    <w:rsid w:val="007149D5"/>
    <w:rsid w:val="00805EAB"/>
    <w:rsid w:val="00A05445"/>
    <w:rsid w:val="00A234C5"/>
    <w:rsid w:val="00A5400E"/>
    <w:rsid w:val="00A543F9"/>
    <w:rsid w:val="00AB1DB8"/>
    <w:rsid w:val="00B458E3"/>
    <w:rsid w:val="00C72AD6"/>
    <w:rsid w:val="00C74851"/>
    <w:rsid w:val="00C85862"/>
    <w:rsid w:val="00C92452"/>
    <w:rsid w:val="00CB74A2"/>
    <w:rsid w:val="00DB233F"/>
    <w:rsid w:val="00DE13CE"/>
    <w:rsid w:val="00E55C26"/>
    <w:rsid w:val="00F82E12"/>
    <w:rsid w:val="00FA49EB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633FA-BC22-46AD-A2FC-C0C91AE8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3CE"/>
  </w:style>
  <w:style w:type="character" w:styleId="a6">
    <w:name w:val="Hyperlink"/>
    <w:rsid w:val="00DE13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0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17B8F"/>
    <w:rPr>
      <w:b/>
      <w:bCs/>
    </w:rPr>
  </w:style>
  <w:style w:type="table" w:styleId="aa">
    <w:name w:val="Table Grid"/>
    <w:basedOn w:val="a1"/>
    <w:uiPriority w:val="39"/>
    <w:rsid w:val="00C8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region&amp;utm_medium=smolenska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Екатерина Николаевна</dc:creator>
  <cp:keywords/>
  <dc:description/>
  <cp:lastModifiedBy>Швитова Наталья Сергеевна</cp:lastModifiedBy>
  <cp:revision>10</cp:revision>
  <dcterms:created xsi:type="dcterms:W3CDTF">2023-11-22T14:41:00Z</dcterms:created>
  <dcterms:modified xsi:type="dcterms:W3CDTF">2024-04-27T09:16:00Z</dcterms:modified>
</cp:coreProperties>
</file>